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F7F2A" w14:textId="407560D5" w:rsidR="00913571" w:rsidRDefault="00C869E6" w:rsidP="00654D8E">
      <w:pPr>
        <w:adjustRightInd w:val="0"/>
        <w:snapToGrid w:val="0"/>
        <w:jc w:val="center"/>
        <w:rPr>
          <w:rFonts w:ascii="Meiryo UI" w:eastAsia="Meiryo UI" w:hAnsi="Meiryo UI"/>
          <w:b/>
          <w:sz w:val="22"/>
          <w:szCs w:val="20"/>
          <w:u w:val="single"/>
        </w:rPr>
      </w:pPr>
      <w:r>
        <w:rPr>
          <w:rFonts w:ascii="Meiryo UI" w:eastAsia="Meiryo UI" w:hAnsi="Meiryo UI" w:hint="eastAsia"/>
          <w:b/>
          <w:sz w:val="22"/>
          <w:szCs w:val="20"/>
          <w:u w:val="single"/>
        </w:rPr>
        <w:t>202</w:t>
      </w:r>
      <w:r w:rsidR="00C04ECB">
        <w:rPr>
          <w:rFonts w:ascii="Meiryo UI" w:eastAsia="Meiryo UI" w:hAnsi="Meiryo UI" w:hint="eastAsia"/>
          <w:b/>
          <w:sz w:val="22"/>
          <w:szCs w:val="20"/>
          <w:u w:val="single"/>
        </w:rPr>
        <w:t>4</w:t>
      </w:r>
      <w:r>
        <w:rPr>
          <w:rFonts w:ascii="Meiryo UI" w:eastAsia="Meiryo UI" w:hAnsi="Meiryo UI" w:hint="eastAsia"/>
          <w:b/>
          <w:sz w:val="22"/>
          <w:szCs w:val="20"/>
          <w:u w:val="single"/>
        </w:rPr>
        <w:t>年度</w:t>
      </w:r>
      <w:r w:rsidR="00C04ECB">
        <w:rPr>
          <w:rFonts w:ascii="Meiryo UI" w:eastAsia="Meiryo UI" w:hAnsi="Meiryo UI" w:hint="eastAsia"/>
          <w:b/>
          <w:sz w:val="22"/>
          <w:szCs w:val="20"/>
          <w:u w:val="single"/>
        </w:rPr>
        <w:t xml:space="preserve"> </w:t>
      </w:r>
      <w:r w:rsidR="007E63D2">
        <w:rPr>
          <w:rFonts w:ascii="Meiryo UI" w:eastAsia="Meiryo UI" w:hAnsi="Meiryo UI" w:hint="eastAsia"/>
          <w:b/>
          <w:sz w:val="22"/>
          <w:szCs w:val="20"/>
          <w:u w:val="single"/>
        </w:rPr>
        <w:t>学生</w:t>
      </w:r>
      <w:r w:rsidR="00104500">
        <w:rPr>
          <w:rFonts w:ascii="Meiryo UI" w:eastAsia="Meiryo UI" w:hAnsi="Meiryo UI" w:hint="eastAsia"/>
          <w:b/>
          <w:sz w:val="22"/>
          <w:szCs w:val="20"/>
          <w:u w:val="single"/>
        </w:rPr>
        <w:t>鋳物</w:t>
      </w:r>
      <w:r w:rsidR="00C04ECB">
        <w:rPr>
          <w:rFonts w:ascii="Meiryo UI" w:eastAsia="Meiryo UI" w:hAnsi="Meiryo UI" w:hint="eastAsia"/>
          <w:b/>
          <w:sz w:val="22"/>
          <w:szCs w:val="20"/>
          <w:u w:val="single"/>
        </w:rPr>
        <w:t>コンテスト</w:t>
      </w:r>
      <w:r w:rsidR="00913571" w:rsidRPr="00913571">
        <w:rPr>
          <w:rFonts w:ascii="Meiryo UI" w:eastAsia="Meiryo UI" w:hAnsi="Meiryo UI" w:hint="eastAsia"/>
          <w:b/>
          <w:sz w:val="22"/>
          <w:szCs w:val="20"/>
          <w:u w:val="single"/>
        </w:rPr>
        <w:t xml:space="preserve">　</w:t>
      </w:r>
      <w:r w:rsidR="007E63D2">
        <w:rPr>
          <w:rFonts w:ascii="Meiryo UI" w:eastAsia="Meiryo UI" w:hAnsi="Meiryo UI" w:hint="eastAsia"/>
          <w:b/>
          <w:sz w:val="22"/>
          <w:szCs w:val="20"/>
          <w:u w:val="single"/>
        </w:rPr>
        <w:t>参加チーム募集</w:t>
      </w:r>
    </w:p>
    <w:p w14:paraId="5E85845E" w14:textId="77777777" w:rsidR="00C04ECB" w:rsidRPr="00104500" w:rsidRDefault="00C04ECB" w:rsidP="00654D8E">
      <w:pPr>
        <w:adjustRightInd w:val="0"/>
        <w:snapToGrid w:val="0"/>
        <w:jc w:val="center"/>
        <w:rPr>
          <w:rFonts w:ascii="Meiryo UI" w:eastAsia="Meiryo UI" w:hAnsi="Meiryo UI"/>
          <w:b/>
          <w:sz w:val="22"/>
          <w:szCs w:val="20"/>
          <w:u w:val="single"/>
        </w:rPr>
      </w:pPr>
    </w:p>
    <w:p w14:paraId="543E3224" w14:textId="0E73B4B8" w:rsidR="00913571" w:rsidRDefault="006A200C" w:rsidP="00654D8E">
      <w:pPr>
        <w:adjustRightInd w:val="0"/>
        <w:snapToGrid w:val="0"/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日本鋳造工学</w:t>
      </w:r>
      <w:r w:rsidR="006D4D9A">
        <w:rPr>
          <w:rFonts w:ascii="Meiryo UI" w:eastAsia="Meiryo UI" w:hAnsi="Meiryo UI" w:hint="eastAsia"/>
          <w:sz w:val="20"/>
          <w:szCs w:val="20"/>
        </w:rPr>
        <w:t xml:space="preserve">会　</w:t>
      </w:r>
      <w:r>
        <w:rPr>
          <w:rFonts w:ascii="Meiryo UI" w:eastAsia="Meiryo UI" w:hAnsi="Meiryo UI" w:hint="eastAsia"/>
          <w:sz w:val="20"/>
          <w:szCs w:val="20"/>
        </w:rPr>
        <w:t>YFE委員会</w:t>
      </w:r>
    </w:p>
    <w:p w14:paraId="468B662B" w14:textId="6E916C64" w:rsidR="006D4D9A" w:rsidRDefault="006D4D9A" w:rsidP="00654D8E">
      <w:pPr>
        <w:adjustRightInd w:val="0"/>
        <w:snapToGrid w:val="0"/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日本鋳造工学会　企画委員会</w:t>
      </w:r>
    </w:p>
    <w:p w14:paraId="71167EA5" w14:textId="77777777" w:rsidR="006A200C" w:rsidRPr="00913571" w:rsidRDefault="006A200C" w:rsidP="00654D8E">
      <w:pPr>
        <w:adjustRightInd w:val="0"/>
        <w:snapToGrid w:val="0"/>
        <w:jc w:val="right"/>
        <w:rPr>
          <w:rFonts w:ascii="Meiryo UI" w:eastAsia="Meiryo UI" w:hAnsi="Meiryo UI"/>
          <w:sz w:val="20"/>
          <w:szCs w:val="20"/>
        </w:rPr>
      </w:pPr>
    </w:p>
    <w:p w14:paraId="4EDE1EBD" w14:textId="77777777" w:rsidR="00FE4B5B" w:rsidRDefault="00C51C87" w:rsidP="00654D8E">
      <w:pPr>
        <w:adjustRightInd w:val="0"/>
        <w:snapToGrid w:val="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　</w:t>
      </w:r>
      <w:r w:rsidR="00FE4B5B">
        <w:rPr>
          <w:rFonts w:ascii="Meiryo UI" w:eastAsia="Meiryo UI" w:hAnsi="Meiryo UI" w:hint="eastAsia"/>
          <w:sz w:val="20"/>
          <w:szCs w:val="20"/>
        </w:rPr>
        <w:t>日本鋳造工学会では，学生のための鋳造イベントとして，「</w:t>
      </w:r>
      <w:r>
        <w:rPr>
          <w:rFonts w:ascii="Meiryo UI" w:eastAsia="Meiryo UI" w:hAnsi="Meiryo UI" w:hint="eastAsia"/>
          <w:sz w:val="20"/>
          <w:szCs w:val="20"/>
        </w:rPr>
        <w:t>鋳物コンテスト</w:t>
      </w:r>
      <w:r w:rsidR="00FE4B5B">
        <w:rPr>
          <w:rFonts w:ascii="Meiryo UI" w:eastAsia="Meiryo UI" w:hAnsi="Meiryo UI" w:hint="eastAsia"/>
          <w:sz w:val="20"/>
          <w:szCs w:val="20"/>
        </w:rPr>
        <w:t>」を開催いたします．</w:t>
      </w:r>
    </w:p>
    <w:p w14:paraId="577CF2BE" w14:textId="7D6AE5E9" w:rsidR="00FE4B5B" w:rsidRDefault="00FE4B5B" w:rsidP="00654D8E">
      <w:pPr>
        <w:adjustRightInd w:val="0"/>
        <w:snapToGrid w:val="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　</w:t>
      </w:r>
      <w:r w:rsidR="00C04ECB">
        <w:rPr>
          <w:rFonts w:ascii="Meiryo UI" w:eastAsia="Meiryo UI" w:hAnsi="Meiryo UI" w:hint="eastAsia"/>
          <w:sz w:val="20"/>
          <w:szCs w:val="20"/>
        </w:rPr>
        <w:t>201</w:t>
      </w:r>
      <w:r w:rsidR="00C51C87">
        <w:rPr>
          <w:rFonts w:ascii="Meiryo UI" w:eastAsia="Meiryo UI" w:hAnsi="Meiryo UI" w:hint="eastAsia"/>
          <w:sz w:val="20"/>
          <w:szCs w:val="20"/>
        </w:rPr>
        <w:t>4</w:t>
      </w:r>
      <w:r w:rsidR="00C04ECB">
        <w:rPr>
          <w:rFonts w:ascii="Meiryo UI" w:eastAsia="Meiryo UI" w:hAnsi="Meiryo UI" w:hint="eastAsia"/>
          <w:sz w:val="20"/>
          <w:szCs w:val="20"/>
        </w:rPr>
        <w:t>年</w:t>
      </w:r>
      <w:r w:rsidR="00C51C87">
        <w:rPr>
          <w:rFonts w:ascii="Meiryo UI" w:eastAsia="Meiryo UI" w:hAnsi="Meiryo UI" w:hint="eastAsia"/>
          <w:sz w:val="20"/>
          <w:szCs w:val="20"/>
        </w:rPr>
        <w:t>にプレ大会</w:t>
      </w:r>
      <w:r>
        <w:rPr>
          <w:rFonts w:ascii="Meiryo UI" w:eastAsia="Meiryo UI" w:hAnsi="Meiryo UI" w:hint="eastAsia"/>
          <w:sz w:val="20"/>
          <w:szCs w:val="20"/>
        </w:rPr>
        <w:t>，2015年に第1回を開催した本イベントは今回で7回目の開催となります．途中，</w:t>
      </w:r>
      <w:r w:rsidR="00C04ECB">
        <w:rPr>
          <w:rFonts w:ascii="Meiryo UI" w:eastAsia="Meiryo UI" w:hAnsi="Meiryo UI" w:hint="eastAsia"/>
          <w:sz w:val="20"/>
          <w:szCs w:val="20"/>
        </w:rPr>
        <w:t>コロナの影響</w:t>
      </w:r>
      <w:r>
        <w:rPr>
          <w:rFonts w:ascii="Meiryo UI" w:eastAsia="Meiryo UI" w:hAnsi="Meiryo UI" w:hint="eastAsia"/>
          <w:sz w:val="20"/>
          <w:szCs w:val="20"/>
        </w:rPr>
        <w:t>でオンライン勉強会とし</w:t>
      </w:r>
      <w:r w:rsidR="006D4D9A">
        <w:rPr>
          <w:rFonts w:ascii="Meiryo UI" w:eastAsia="Meiryo UI" w:hAnsi="Meiryo UI" w:hint="eastAsia"/>
          <w:sz w:val="20"/>
          <w:szCs w:val="20"/>
        </w:rPr>
        <w:t>ておりましたが</w:t>
      </w:r>
      <w:r>
        <w:rPr>
          <w:rFonts w:ascii="Meiryo UI" w:eastAsia="Meiryo UI" w:hAnsi="Meiryo UI" w:hint="eastAsia"/>
          <w:sz w:val="20"/>
          <w:szCs w:val="20"/>
        </w:rPr>
        <w:t>，今年度からは，</w:t>
      </w:r>
      <w:r w:rsidR="006D4D9A">
        <w:rPr>
          <w:rFonts w:ascii="Meiryo UI" w:eastAsia="Meiryo UI" w:hAnsi="Meiryo UI" w:hint="eastAsia"/>
          <w:sz w:val="20"/>
          <w:szCs w:val="20"/>
        </w:rPr>
        <w:t>各チームの自由な発想による</w:t>
      </w:r>
      <w:r>
        <w:rPr>
          <w:rFonts w:ascii="Meiryo UI" w:eastAsia="Meiryo UI" w:hAnsi="Meiryo UI" w:hint="eastAsia"/>
          <w:sz w:val="20"/>
          <w:szCs w:val="20"/>
        </w:rPr>
        <w:t>鋳造方案</w:t>
      </w:r>
      <w:r w:rsidR="006D4D9A">
        <w:rPr>
          <w:rFonts w:ascii="Meiryo UI" w:eastAsia="Meiryo UI" w:hAnsi="Meiryo UI" w:hint="eastAsia"/>
          <w:sz w:val="20"/>
          <w:szCs w:val="20"/>
        </w:rPr>
        <w:t>をもとに実際に鋳物を製作し，</w:t>
      </w:r>
      <w:r>
        <w:rPr>
          <w:rFonts w:ascii="Meiryo UI" w:eastAsia="Meiryo UI" w:hAnsi="Meiryo UI" w:hint="eastAsia"/>
          <w:sz w:val="20"/>
          <w:szCs w:val="20"/>
        </w:rPr>
        <w:t>出来上がった鋳物の良否を競う競技として再開いたします．</w:t>
      </w:r>
    </w:p>
    <w:p w14:paraId="07056B8B" w14:textId="617FC06C" w:rsidR="006A200C" w:rsidRPr="00913571" w:rsidRDefault="00FE4B5B" w:rsidP="00654D8E">
      <w:pPr>
        <w:adjustRightInd w:val="0"/>
        <w:snapToGrid w:val="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　最近では，大学等での鋳造体験が難しくなっている状況の中，</w:t>
      </w:r>
      <w:r w:rsidR="00C51C87">
        <w:rPr>
          <w:rFonts w:ascii="Meiryo UI" w:eastAsia="Meiryo UI" w:hAnsi="Meiryo UI" w:hint="eastAsia"/>
          <w:sz w:val="20"/>
          <w:szCs w:val="20"/>
        </w:rPr>
        <w:t>鋳造</w:t>
      </w:r>
      <w:r>
        <w:rPr>
          <w:rFonts w:ascii="Meiryo UI" w:eastAsia="Meiryo UI" w:hAnsi="Meiryo UI" w:hint="eastAsia"/>
          <w:sz w:val="20"/>
          <w:szCs w:val="20"/>
        </w:rPr>
        <w:t>技術</w:t>
      </w:r>
      <w:r w:rsidR="00C51C87">
        <w:rPr>
          <w:rFonts w:ascii="Meiryo UI" w:eastAsia="Meiryo UI" w:hAnsi="Meiryo UI" w:hint="eastAsia"/>
          <w:sz w:val="20"/>
          <w:szCs w:val="20"/>
        </w:rPr>
        <w:t>の基礎学習に加えて，方案設計の実践～実鋳造を体験</w:t>
      </w:r>
      <w:r>
        <w:rPr>
          <w:rFonts w:ascii="Meiryo UI" w:eastAsia="Meiryo UI" w:hAnsi="Meiryo UI" w:hint="eastAsia"/>
          <w:sz w:val="20"/>
          <w:szCs w:val="20"/>
        </w:rPr>
        <w:t>できる貴重な機会となりますので，皆様ふるってご参加ください．</w:t>
      </w:r>
    </w:p>
    <w:p w14:paraId="75FB60AD" w14:textId="77777777" w:rsidR="00E36346" w:rsidRPr="00913571" w:rsidRDefault="00E36346" w:rsidP="00654D8E">
      <w:pPr>
        <w:adjustRightInd w:val="0"/>
        <w:snapToGrid w:val="0"/>
        <w:rPr>
          <w:rFonts w:ascii="Meiryo UI" w:eastAsia="Meiryo UI" w:hAnsi="Meiryo UI"/>
          <w:sz w:val="20"/>
          <w:szCs w:val="20"/>
        </w:rPr>
      </w:pPr>
    </w:p>
    <w:p w14:paraId="2E3C6814" w14:textId="77777777" w:rsidR="00FE4B5B" w:rsidRDefault="00FE4B5B" w:rsidP="00E922E3">
      <w:pPr>
        <w:tabs>
          <w:tab w:val="left" w:pos="284"/>
          <w:tab w:val="left" w:pos="1276"/>
        </w:tabs>
        <w:adjustRightInd w:val="0"/>
        <w:snapToGrid w:val="0"/>
        <w:ind w:leftChars="-1" w:left="284" w:hangingChars="143" w:hanging="286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【応募方法】</w:t>
      </w:r>
    </w:p>
    <w:p w14:paraId="6C798107" w14:textId="662BA447" w:rsidR="00FE4B5B" w:rsidRDefault="00E922E3" w:rsidP="00E922E3">
      <w:pPr>
        <w:tabs>
          <w:tab w:val="left" w:pos="284"/>
          <w:tab w:val="left" w:pos="1276"/>
        </w:tabs>
        <w:adjustRightInd w:val="0"/>
        <w:snapToGrid w:val="0"/>
        <w:ind w:leftChars="-1" w:left="284" w:hangingChars="143" w:hanging="286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 w:rsidR="00FE4B5B">
        <w:rPr>
          <w:rFonts w:ascii="Meiryo UI" w:eastAsia="Meiryo UI" w:hAnsi="Meiryo UI" w:hint="eastAsia"/>
          <w:sz w:val="20"/>
          <w:szCs w:val="20"/>
        </w:rPr>
        <w:t>申し込みフォームに，①学校名，②指導教官名，③代表者および参加メンバー氏名，④連絡先電話番号，⑤連絡先メールアドレスをご記入の上，お書き添えの上，メールでご応募ください．</w:t>
      </w:r>
    </w:p>
    <w:p w14:paraId="0010401C" w14:textId="77777777" w:rsidR="00F03690" w:rsidRDefault="00F03690" w:rsidP="00E922E3">
      <w:pPr>
        <w:tabs>
          <w:tab w:val="left" w:pos="284"/>
          <w:tab w:val="left" w:pos="1276"/>
        </w:tabs>
        <w:adjustRightInd w:val="0"/>
        <w:snapToGrid w:val="0"/>
        <w:ind w:leftChars="-1" w:left="284" w:hangingChars="143" w:hanging="286"/>
        <w:rPr>
          <w:rFonts w:ascii="Meiryo UI" w:eastAsia="Meiryo UI" w:hAnsi="Meiryo UI"/>
          <w:sz w:val="20"/>
          <w:szCs w:val="20"/>
        </w:rPr>
      </w:pPr>
    </w:p>
    <w:p w14:paraId="59C50608" w14:textId="19B2AE83" w:rsidR="00F03690" w:rsidRPr="00F03690" w:rsidRDefault="00F03690" w:rsidP="00F03690">
      <w:pPr>
        <w:tabs>
          <w:tab w:val="left" w:pos="284"/>
          <w:tab w:val="left" w:pos="1276"/>
        </w:tabs>
        <w:adjustRightInd w:val="0"/>
        <w:snapToGrid w:val="0"/>
        <w:ind w:leftChars="-1" w:left="284" w:hangingChars="143" w:hanging="286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【</w:t>
      </w:r>
      <w:r w:rsidRPr="00F03690">
        <w:rPr>
          <w:rFonts w:ascii="Meiryo UI" w:eastAsia="Meiryo UI" w:hAnsi="Meiryo UI" w:hint="eastAsia"/>
          <w:sz w:val="20"/>
          <w:szCs w:val="20"/>
        </w:rPr>
        <w:t>応募先】</w:t>
      </w:r>
      <w:r w:rsidRPr="00F03690"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 w:hint="eastAsia"/>
          <w:sz w:val="20"/>
          <w:szCs w:val="20"/>
        </w:rPr>
        <w:t>公益社団法人</w:t>
      </w:r>
      <w:r w:rsidRPr="00F03690">
        <w:rPr>
          <w:rFonts w:ascii="Meiryo UI" w:eastAsia="Meiryo UI" w:hAnsi="Meiryo UI" w:hint="eastAsia"/>
          <w:sz w:val="20"/>
          <w:szCs w:val="20"/>
        </w:rPr>
        <w:t>日本鋳造工学会　鋳物コンテスト事務局</w:t>
      </w:r>
    </w:p>
    <w:p w14:paraId="76853C04" w14:textId="1B06C756" w:rsidR="00F03690" w:rsidRPr="00F03690" w:rsidRDefault="00F03690" w:rsidP="00F03690">
      <w:pPr>
        <w:tabs>
          <w:tab w:val="left" w:pos="284"/>
          <w:tab w:val="left" w:pos="1276"/>
        </w:tabs>
        <w:adjustRightInd w:val="0"/>
        <w:snapToGrid w:val="0"/>
        <w:ind w:leftChars="-1" w:left="284" w:hangingChars="143" w:hanging="286"/>
        <w:rPr>
          <w:rFonts w:ascii="Meiryo UI" w:eastAsia="Meiryo UI" w:hAnsi="Meiryo UI"/>
          <w:sz w:val="20"/>
          <w:szCs w:val="20"/>
        </w:rPr>
      </w:pPr>
      <w:r w:rsidRPr="00F03690">
        <w:rPr>
          <w:rFonts w:ascii="Meiryo UI" w:eastAsia="Meiryo UI" w:hAnsi="Meiryo UI"/>
          <w:sz w:val="20"/>
          <w:szCs w:val="20"/>
        </w:rPr>
        <w:tab/>
      </w:r>
      <w:r w:rsidRPr="00F03690">
        <w:rPr>
          <w:rFonts w:ascii="Meiryo UI" w:eastAsia="Meiryo UI" w:hAnsi="Meiryo UI"/>
          <w:sz w:val="20"/>
          <w:szCs w:val="20"/>
        </w:rPr>
        <w:tab/>
      </w:r>
      <w:r w:rsidRPr="00F03690">
        <w:rPr>
          <w:rFonts w:ascii="Meiryo UI" w:eastAsia="Meiryo UI" w:hAnsi="Meiryo UI" w:hint="eastAsia"/>
          <w:sz w:val="20"/>
          <w:szCs w:val="20"/>
        </w:rPr>
        <w:t>Mail:　jfs-kambe@jfs.or.jp　　Tel：03-6809-2303</w:t>
      </w:r>
    </w:p>
    <w:p w14:paraId="0DDC14D5" w14:textId="705C60DB" w:rsidR="00F03690" w:rsidRPr="00F03690" w:rsidRDefault="00F03690" w:rsidP="00E922E3">
      <w:pPr>
        <w:tabs>
          <w:tab w:val="left" w:pos="284"/>
          <w:tab w:val="left" w:pos="1276"/>
        </w:tabs>
        <w:adjustRightInd w:val="0"/>
        <w:snapToGrid w:val="0"/>
        <w:ind w:leftChars="-1" w:left="284" w:hangingChars="143" w:hanging="286"/>
        <w:rPr>
          <w:rFonts w:ascii="Meiryo UI" w:eastAsia="Meiryo UI" w:hAnsi="Meiryo UI"/>
          <w:sz w:val="20"/>
          <w:szCs w:val="20"/>
        </w:rPr>
      </w:pPr>
    </w:p>
    <w:p w14:paraId="14EA7CB7" w14:textId="1C61F992" w:rsidR="006A200C" w:rsidRDefault="00FE4B5B" w:rsidP="00E922E3">
      <w:pPr>
        <w:tabs>
          <w:tab w:val="left" w:pos="284"/>
          <w:tab w:val="left" w:pos="1276"/>
        </w:tabs>
        <w:adjustRightInd w:val="0"/>
        <w:snapToGrid w:val="0"/>
        <w:ind w:leftChars="-1" w:left="284" w:hangingChars="143" w:hanging="286"/>
        <w:rPr>
          <w:rFonts w:ascii="Meiryo UI" w:eastAsia="Meiryo UI" w:hAnsi="Meiryo UI"/>
          <w:color w:val="0070C0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【</w:t>
      </w:r>
      <w:r w:rsidR="006A200C">
        <w:rPr>
          <w:rFonts w:ascii="Meiryo UI" w:eastAsia="Meiryo UI" w:hAnsi="Meiryo UI" w:hint="eastAsia"/>
          <w:sz w:val="20"/>
          <w:szCs w:val="20"/>
        </w:rPr>
        <w:t>募集</w:t>
      </w:r>
      <w:r>
        <w:rPr>
          <w:rFonts w:ascii="Meiryo UI" w:eastAsia="Meiryo UI" w:hAnsi="Meiryo UI" w:hint="eastAsia"/>
          <w:sz w:val="20"/>
          <w:szCs w:val="20"/>
        </w:rPr>
        <w:t>期間】</w:t>
      </w:r>
      <w:r w:rsidR="00E922E3">
        <w:rPr>
          <w:rFonts w:ascii="Meiryo UI" w:eastAsia="Meiryo UI" w:hAnsi="Meiryo UI"/>
          <w:sz w:val="20"/>
          <w:szCs w:val="20"/>
        </w:rPr>
        <w:tab/>
      </w:r>
      <w:r w:rsidR="00263D60" w:rsidRPr="00F03690">
        <w:rPr>
          <w:rFonts w:ascii="Meiryo UI" w:eastAsia="Meiryo UI" w:hAnsi="Meiryo UI" w:hint="eastAsia"/>
          <w:sz w:val="20"/>
          <w:szCs w:val="20"/>
        </w:rPr>
        <w:t>6/</w:t>
      </w:r>
      <w:r w:rsidR="00B00F7C" w:rsidRPr="00F03690">
        <w:rPr>
          <w:rFonts w:ascii="Meiryo UI" w:eastAsia="Meiryo UI" w:hAnsi="Meiryo UI" w:hint="eastAsia"/>
          <w:sz w:val="20"/>
          <w:szCs w:val="20"/>
        </w:rPr>
        <w:t>15</w:t>
      </w:r>
      <w:r w:rsidR="00263D60" w:rsidRPr="00F03690">
        <w:rPr>
          <w:rFonts w:ascii="Meiryo UI" w:eastAsia="Meiryo UI" w:hAnsi="Meiryo UI" w:hint="eastAsia"/>
          <w:sz w:val="20"/>
          <w:szCs w:val="20"/>
        </w:rPr>
        <w:t>～7/</w:t>
      </w:r>
      <w:r w:rsidR="00F03690" w:rsidRPr="00F03690">
        <w:rPr>
          <w:rFonts w:ascii="Meiryo UI" w:eastAsia="Meiryo UI" w:hAnsi="Meiryo UI" w:hint="eastAsia"/>
          <w:sz w:val="20"/>
          <w:szCs w:val="20"/>
        </w:rPr>
        <w:t>21</w:t>
      </w:r>
    </w:p>
    <w:p w14:paraId="3C383AC6" w14:textId="77777777" w:rsidR="00F03690" w:rsidRDefault="00F03690" w:rsidP="00E922E3">
      <w:pPr>
        <w:tabs>
          <w:tab w:val="left" w:pos="284"/>
          <w:tab w:val="left" w:pos="1276"/>
        </w:tabs>
        <w:adjustRightInd w:val="0"/>
        <w:snapToGrid w:val="0"/>
        <w:ind w:leftChars="-1" w:left="284" w:hangingChars="143" w:hanging="286"/>
        <w:rPr>
          <w:rFonts w:ascii="Meiryo UI" w:eastAsia="Meiryo UI" w:hAnsi="Meiryo UI"/>
          <w:color w:val="0070C0"/>
          <w:sz w:val="20"/>
          <w:szCs w:val="20"/>
        </w:rPr>
      </w:pPr>
    </w:p>
    <w:p w14:paraId="02BF352D" w14:textId="5F0BDE95" w:rsidR="00263D60" w:rsidRDefault="00FE4B5B" w:rsidP="00E922E3">
      <w:pPr>
        <w:tabs>
          <w:tab w:val="left" w:pos="284"/>
          <w:tab w:val="left" w:pos="1276"/>
        </w:tabs>
        <w:adjustRightInd w:val="0"/>
        <w:snapToGrid w:val="0"/>
        <w:ind w:leftChars="-1" w:left="284" w:hangingChars="143" w:hanging="286"/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 w:hint="eastAsia"/>
          <w:color w:val="0070C0"/>
          <w:sz w:val="20"/>
          <w:szCs w:val="20"/>
        </w:rPr>
        <w:t>【</w:t>
      </w:r>
      <w:r w:rsidR="00263D60">
        <w:rPr>
          <w:rFonts w:ascii="Meiryo UI" w:eastAsia="Meiryo UI" w:hAnsi="Meiryo UI" w:hint="eastAsia"/>
          <w:sz w:val="20"/>
          <w:szCs w:val="21"/>
        </w:rPr>
        <w:t>応募資格</w:t>
      </w:r>
      <w:r>
        <w:rPr>
          <w:rFonts w:ascii="Meiryo UI" w:eastAsia="Meiryo UI" w:hAnsi="Meiryo UI" w:hint="eastAsia"/>
          <w:sz w:val="20"/>
          <w:szCs w:val="21"/>
        </w:rPr>
        <w:t>】</w:t>
      </w:r>
      <w:r w:rsidR="00E922E3">
        <w:rPr>
          <w:rFonts w:ascii="Meiryo UI" w:eastAsia="Meiryo UI" w:hAnsi="Meiryo UI"/>
          <w:sz w:val="20"/>
          <w:szCs w:val="21"/>
        </w:rPr>
        <w:tab/>
      </w:r>
      <w:r w:rsidR="00263D60">
        <w:rPr>
          <w:rFonts w:ascii="Meiryo UI" w:eastAsia="Meiryo UI" w:hAnsi="Meiryo UI" w:hint="eastAsia"/>
          <w:sz w:val="20"/>
          <w:szCs w:val="21"/>
        </w:rPr>
        <w:t>鋳造工学会に所属する教員が指導する全国の大学生、大学院生及び高専生</w:t>
      </w:r>
    </w:p>
    <w:p w14:paraId="0A0CC88E" w14:textId="7AE2AAEF" w:rsidR="00FE4B5B" w:rsidRDefault="00E922E3" w:rsidP="00E922E3">
      <w:pPr>
        <w:tabs>
          <w:tab w:val="left" w:pos="284"/>
          <w:tab w:val="left" w:pos="1276"/>
        </w:tabs>
        <w:adjustRightInd w:val="0"/>
        <w:snapToGrid w:val="0"/>
        <w:ind w:leftChars="-1" w:left="284" w:hangingChars="143" w:hanging="286"/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/>
          <w:sz w:val="20"/>
          <w:szCs w:val="21"/>
        </w:rPr>
        <w:tab/>
      </w:r>
      <w:r>
        <w:rPr>
          <w:rFonts w:ascii="Meiryo UI" w:eastAsia="Meiryo UI" w:hAnsi="Meiryo UI"/>
          <w:sz w:val="20"/>
          <w:szCs w:val="21"/>
        </w:rPr>
        <w:tab/>
      </w:r>
      <w:r w:rsidR="00FE4B5B">
        <w:rPr>
          <w:rFonts w:ascii="Meiryo UI" w:eastAsia="Meiryo UI" w:hAnsi="Meiryo UI" w:hint="eastAsia"/>
          <w:sz w:val="20"/>
          <w:szCs w:val="21"/>
        </w:rPr>
        <w:t>※</w:t>
      </w:r>
      <w:r>
        <w:rPr>
          <w:rFonts w:ascii="Meiryo UI" w:eastAsia="Meiryo UI" w:hAnsi="Meiryo UI" w:hint="eastAsia"/>
          <w:sz w:val="20"/>
          <w:szCs w:val="21"/>
        </w:rPr>
        <w:t>複数名のチームでも一人でもエントリーできます．</w:t>
      </w:r>
    </w:p>
    <w:p w14:paraId="2B13A0B1" w14:textId="05587E4E" w:rsidR="00E922E3" w:rsidRDefault="00E922E3" w:rsidP="00E922E3">
      <w:pPr>
        <w:tabs>
          <w:tab w:val="left" w:pos="284"/>
          <w:tab w:val="left" w:pos="1276"/>
        </w:tabs>
        <w:adjustRightInd w:val="0"/>
        <w:snapToGrid w:val="0"/>
        <w:ind w:leftChars="-1" w:left="284" w:hangingChars="143" w:hanging="286"/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/>
          <w:sz w:val="20"/>
          <w:szCs w:val="21"/>
        </w:rPr>
        <w:tab/>
      </w:r>
      <w:r>
        <w:rPr>
          <w:rFonts w:ascii="Meiryo UI" w:eastAsia="Meiryo UI" w:hAnsi="Meiryo UI"/>
          <w:sz w:val="20"/>
          <w:szCs w:val="21"/>
        </w:rPr>
        <w:tab/>
      </w:r>
      <w:r>
        <w:rPr>
          <w:rFonts w:ascii="Meiryo UI" w:eastAsia="Meiryo UI" w:hAnsi="Meiryo UI" w:hint="eastAsia"/>
          <w:sz w:val="20"/>
          <w:szCs w:val="21"/>
        </w:rPr>
        <w:t>※1研究室につき1チームの応募とさせていただきます．同じ学校でも研究室ごとに応募可能です．</w:t>
      </w:r>
    </w:p>
    <w:p w14:paraId="5AF3E2F2" w14:textId="77777777" w:rsidR="00F03690" w:rsidRPr="00C91F5D" w:rsidRDefault="00F03690" w:rsidP="00E922E3">
      <w:pPr>
        <w:tabs>
          <w:tab w:val="left" w:pos="284"/>
          <w:tab w:val="left" w:pos="1276"/>
        </w:tabs>
        <w:adjustRightInd w:val="0"/>
        <w:snapToGrid w:val="0"/>
        <w:ind w:leftChars="-1" w:left="284" w:hangingChars="143" w:hanging="286"/>
        <w:rPr>
          <w:rFonts w:ascii="Meiryo UI" w:eastAsia="Meiryo UI" w:hAnsi="Meiryo UI"/>
          <w:sz w:val="20"/>
          <w:szCs w:val="21"/>
        </w:rPr>
      </w:pPr>
    </w:p>
    <w:p w14:paraId="435E8635" w14:textId="2F1E2AE3" w:rsidR="00263D60" w:rsidRDefault="00E922E3" w:rsidP="00F03690">
      <w:pPr>
        <w:widowControl/>
        <w:tabs>
          <w:tab w:val="left" w:pos="1276"/>
        </w:tabs>
        <w:jc w:val="left"/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 w:hint="eastAsia"/>
          <w:sz w:val="20"/>
          <w:szCs w:val="21"/>
        </w:rPr>
        <w:t>【</w:t>
      </w:r>
      <w:r w:rsidR="00F03690">
        <w:rPr>
          <w:rFonts w:ascii="Meiryo UI" w:eastAsia="Meiryo UI" w:hAnsi="Meiryo UI" w:hint="eastAsia"/>
          <w:sz w:val="20"/>
          <w:szCs w:val="21"/>
        </w:rPr>
        <w:t>参加費】</w:t>
      </w:r>
      <w:r w:rsidR="00F03690">
        <w:rPr>
          <w:rFonts w:ascii="Meiryo UI" w:eastAsia="Meiryo UI" w:hAnsi="Meiryo UI"/>
          <w:sz w:val="20"/>
          <w:szCs w:val="21"/>
        </w:rPr>
        <w:tab/>
      </w:r>
      <w:r w:rsidR="00F03690">
        <w:rPr>
          <w:rFonts w:ascii="Meiryo UI" w:eastAsia="Meiryo UI" w:hAnsi="Meiryo UI" w:hint="eastAsia"/>
          <w:sz w:val="20"/>
          <w:szCs w:val="21"/>
        </w:rPr>
        <w:t>無料</w:t>
      </w:r>
    </w:p>
    <w:p w14:paraId="086E1167" w14:textId="77777777" w:rsidR="00F03690" w:rsidRDefault="00F03690" w:rsidP="00F03690">
      <w:pPr>
        <w:widowControl/>
        <w:tabs>
          <w:tab w:val="left" w:pos="1276"/>
        </w:tabs>
        <w:jc w:val="left"/>
        <w:rPr>
          <w:rFonts w:ascii="Meiryo UI" w:eastAsia="Meiryo UI" w:hAnsi="Meiryo UI"/>
          <w:sz w:val="20"/>
          <w:szCs w:val="21"/>
        </w:rPr>
      </w:pPr>
    </w:p>
    <w:p w14:paraId="301B84FF" w14:textId="46F46CB0" w:rsidR="00F03690" w:rsidRPr="00263D60" w:rsidRDefault="00F03690" w:rsidP="00F03690">
      <w:pPr>
        <w:widowControl/>
        <w:tabs>
          <w:tab w:val="left" w:pos="1276"/>
        </w:tabs>
        <w:jc w:val="left"/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 w:hint="eastAsia"/>
          <w:sz w:val="20"/>
          <w:szCs w:val="21"/>
        </w:rPr>
        <w:t>【コンテストの流れ】</w:t>
      </w:r>
    </w:p>
    <w:p w14:paraId="04260182" w14:textId="1C01EC60" w:rsidR="005844D0" w:rsidRPr="00CC7D92" w:rsidRDefault="00C91F5D" w:rsidP="00C91F5D">
      <w:pPr>
        <w:widowControl/>
        <w:ind w:leftChars="-1" w:left="1700" w:hangingChars="851" w:hanging="1702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2024</w:t>
      </w:r>
      <w:r w:rsidR="00104500">
        <w:rPr>
          <w:rFonts w:ascii="Meiryo UI" w:eastAsia="Meiryo UI" w:hAnsi="Meiryo UI" w:hint="eastAsia"/>
          <w:sz w:val="20"/>
          <w:szCs w:val="20"/>
        </w:rPr>
        <w:t>年</w:t>
      </w:r>
      <w:r w:rsidR="00CC7D92" w:rsidRPr="00CC7D92">
        <w:rPr>
          <w:rFonts w:ascii="Meiryo UI" w:eastAsia="Meiryo UI" w:hAnsi="Meiryo UI" w:hint="eastAsia"/>
          <w:sz w:val="20"/>
          <w:szCs w:val="20"/>
        </w:rPr>
        <w:t>7</w:t>
      </w:r>
      <w:r w:rsidR="00104500">
        <w:rPr>
          <w:rFonts w:ascii="Meiryo UI" w:eastAsia="Meiryo UI" w:hAnsi="Meiryo UI" w:hint="eastAsia"/>
          <w:sz w:val="20"/>
          <w:szCs w:val="20"/>
        </w:rPr>
        <w:t>月</w:t>
      </w:r>
      <w:r w:rsidR="00CC7D92" w:rsidRPr="00CC7D92">
        <w:rPr>
          <w:rFonts w:ascii="Meiryo UI" w:eastAsia="Meiryo UI" w:hAnsi="Meiryo UI"/>
          <w:sz w:val="20"/>
          <w:szCs w:val="20"/>
        </w:rPr>
        <w:tab/>
      </w:r>
      <w:r w:rsidR="00CC7D92" w:rsidRPr="00CC7D92">
        <w:rPr>
          <w:rFonts w:ascii="Meiryo UI" w:eastAsia="Meiryo UI" w:hAnsi="Meiryo UI" w:hint="eastAsia"/>
          <w:sz w:val="20"/>
          <w:szCs w:val="20"/>
        </w:rPr>
        <w:t>エントリー者向け</w:t>
      </w:r>
      <w:r>
        <w:rPr>
          <w:rFonts w:ascii="Meiryo UI" w:eastAsia="Meiryo UI" w:hAnsi="Meiryo UI" w:hint="eastAsia"/>
          <w:sz w:val="20"/>
          <w:szCs w:val="20"/>
        </w:rPr>
        <w:t>実施要領</w:t>
      </w:r>
      <w:r w:rsidR="00CC7D92" w:rsidRPr="00CC7D92">
        <w:rPr>
          <w:rFonts w:ascii="Meiryo UI" w:eastAsia="Meiryo UI" w:hAnsi="Meiryo UI" w:hint="eastAsia"/>
          <w:sz w:val="20"/>
          <w:szCs w:val="20"/>
        </w:rPr>
        <w:t>および方案設計</w:t>
      </w:r>
      <w:r w:rsidR="00104500">
        <w:rPr>
          <w:rFonts w:ascii="Meiryo UI" w:eastAsia="Meiryo UI" w:hAnsi="Meiryo UI" w:hint="eastAsia"/>
          <w:sz w:val="20"/>
          <w:szCs w:val="20"/>
        </w:rPr>
        <w:t>&amp;</w:t>
      </w:r>
      <w:r w:rsidR="00CC7D92" w:rsidRPr="00CC7D92">
        <w:rPr>
          <w:rFonts w:ascii="Meiryo UI" w:eastAsia="Meiryo UI" w:hAnsi="Meiryo UI" w:hint="eastAsia"/>
          <w:sz w:val="20"/>
          <w:szCs w:val="20"/>
        </w:rPr>
        <w:t>CAEソフトウェア</w:t>
      </w:r>
      <w:r w:rsidR="005844D0" w:rsidRPr="00CC7D92">
        <w:rPr>
          <w:rFonts w:ascii="Meiryo UI" w:eastAsia="Meiryo UI" w:hAnsi="Meiryo UI" w:hint="eastAsia"/>
          <w:sz w:val="20"/>
          <w:szCs w:val="20"/>
        </w:rPr>
        <w:t>配信</w:t>
      </w:r>
    </w:p>
    <w:p w14:paraId="409575BF" w14:textId="654CC721" w:rsidR="00263D60" w:rsidRPr="00CC7D92" w:rsidRDefault="00C91F5D" w:rsidP="00C91F5D">
      <w:pPr>
        <w:widowControl/>
        <w:ind w:leftChars="-1" w:left="1700" w:hangingChars="851" w:hanging="1702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2024</w:t>
      </w:r>
      <w:r w:rsidR="00104500">
        <w:rPr>
          <w:rFonts w:ascii="Meiryo UI" w:eastAsia="Meiryo UI" w:hAnsi="Meiryo UI" w:hint="eastAsia"/>
          <w:sz w:val="20"/>
          <w:szCs w:val="20"/>
        </w:rPr>
        <w:t>年</w:t>
      </w:r>
      <w:r w:rsidR="00263D60" w:rsidRPr="00CC7D92">
        <w:rPr>
          <w:rFonts w:ascii="Meiryo UI" w:eastAsia="Meiryo UI" w:hAnsi="Meiryo UI" w:hint="eastAsia"/>
          <w:sz w:val="20"/>
          <w:szCs w:val="20"/>
        </w:rPr>
        <w:t>8</w:t>
      </w:r>
      <w:r w:rsidR="00104500">
        <w:rPr>
          <w:rFonts w:ascii="Meiryo UI" w:eastAsia="Meiryo UI" w:hAnsi="Meiryo UI" w:hint="eastAsia"/>
          <w:sz w:val="20"/>
          <w:szCs w:val="20"/>
        </w:rPr>
        <w:t>月</w:t>
      </w:r>
      <w:r w:rsidR="00CC7D92" w:rsidRPr="00CC7D92">
        <w:rPr>
          <w:rFonts w:ascii="Meiryo UI" w:eastAsia="Meiryo UI" w:hAnsi="Meiryo UI"/>
          <w:sz w:val="20"/>
          <w:szCs w:val="20"/>
        </w:rPr>
        <w:tab/>
      </w:r>
      <w:r w:rsidR="00CC7D92" w:rsidRPr="00CC7D92">
        <w:rPr>
          <w:rFonts w:ascii="Meiryo UI" w:eastAsia="Meiryo UI" w:hAnsi="Meiryo UI" w:hint="eastAsia"/>
          <w:sz w:val="20"/>
          <w:szCs w:val="20"/>
        </w:rPr>
        <w:t>講習会</w:t>
      </w:r>
      <w:r>
        <w:rPr>
          <w:rFonts w:ascii="Meiryo UI" w:eastAsia="Meiryo UI" w:hAnsi="Meiryo UI" w:hint="eastAsia"/>
          <w:sz w:val="20"/>
          <w:szCs w:val="20"/>
        </w:rPr>
        <w:t>：鋳造の基礎，方案設計ソフト，鋳造解析ソフト</w:t>
      </w:r>
    </w:p>
    <w:p w14:paraId="54277F37" w14:textId="2C0C55B9" w:rsidR="009E655E" w:rsidRDefault="00C91F5D" w:rsidP="00C91F5D">
      <w:pPr>
        <w:widowControl/>
        <w:ind w:leftChars="-1" w:left="1700" w:hangingChars="851" w:hanging="1702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2024</w:t>
      </w:r>
      <w:r w:rsidR="00104500">
        <w:rPr>
          <w:rFonts w:ascii="Meiryo UI" w:eastAsia="Meiryo UI" w:hAnsi="Meiryo UI" w:hint="eastAsia"/>
          <w:sz w:val="20"/>
          <w:szCs w:val="20"/>
        </w:rPr>
        <w:t>年</w:t>
      </w:r>
      <w:r w:rsidR="005844D0" w:rsidRPr="00CC7D92">
        <w:rPr>
          <w:rFonts w:ascii="Meiryo UI" w:eastAsia="Meiryo UI" w:hAnsi="Meiryo UI" w:hint="eastAsia"/>
          <w:sz w:val="20"/>
          <w:szCs w:val="20"/>
        </w:rPr>
        <w:t>9</w:t>
      </w:r>
      <w:r w:rsidR="00104500">
        <w:rPr>
          <w:rFonts w:ascii="Meiryo UI" w:eastAsia="Meiryo UI" w:hAnsi="Meiryo UI" w:hint="eastAsia"/>
          <w:sz w:val="20"/>
          <w:szCs w:val="20"/>
        </w:rPr>
        <w:t>月</w:t>
      </w:r>
      <w:r>
        <w:rPr>
          <w:rFonts w:ascii="Meiryo UI" w:eastAsia="Meiryo UI" w:hAnsi="Meiryo UI"/>
          <w:sz w:val="20"/>
          <w:szCs w:val="20"/>
        </w:rPr>
        <w:tab/>
      </w:r>
      <w:r w:rsidR="00CC7D92" w:rsidRPr="00CC7D92">
        <w:rPr>
          <w:rFonts w:ascii="Meiryo UI" w:eastAsia="Meiryo UI" w:hAnsi="Meiryo UI" w:hint="eastAsia"/>
          <w:sz w:val="20"/>
          <w:szCs w:val="20"/>
        </w:rPr>
        <w:t>方案設計の実施</w:t>
      </w:r>
    </w:p>
    <w:p w14:paraId="1B979228" w14:textId="77777777" w:rsidR="006D4D9A" w:rsidRDefault="006D4D9A" w:rsidP="00C91F5D">
      <w:pPr>
        <w:widowControl/>
        <w:ind w:leftChars="-1" w:left="1700" w:hangingChars="851" w:hanging="1702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 w:hint="eastAsia"/>
          <w:sz w:val="20"/>
          <w:szCs w:val="20"/>
        </w:rPr>
        <w:t>※方案設計および鋳造解析ソフトウェアは期間中無償貸与します．</w:t>
      </w:r>
    </w:p>
    <w:p w14:paraId="65025396" w14:textId="61B097D6" w:rsidR="006D4D9A" w:rsidRDefault="006D4D9A" w:rsidP="00C91F5D">
      <w:pPr>
        <w:widowControl/>
        <w:ind w:leftChars="-1" w:left="1700" w:hangingChars="851" w:hanging="1702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 w:hint="eastAsia"/>
          <w:sz w:val="20"/>
          <w:szCs w:val="20"/>
        </w:rPr>
        <w:t xml:space="preserve">　PCは各自ご準備ください．</w:t>
      </w:r>
    </w:p>
    <w:p w14:paraId="53C36F41" w14:textId="233420FA" w:rsidR="003B19D6" w:rsidRDefault="00C91F5D" w:rsidP="00C91F5D">
      <w:pPr>
        <w:widowControl/>
        <w:ind w:leftChars="-1" w:left="1700" w:hangingChars="851" w:hanging="1702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2024</w:t>
      </w:r>
      <w:r w:rsidR="00104500">
        <w:rPr>
          <w:rFonts w:ascii="Meiryo UI" w:eastAsia="Meiryo UI" w:hAnsi="Meiryo UI" w:hint="eastAsia"/>
          <w:sz w:val="20"/>
          <w:szCs w:val="20"/>
        </w:rPr>
        <w:t>年</w:t>
      </w:r>
      <w:r w:rsidR="00CC7D92">
        <w:rPr>
          <w:rFonts w:ascii="Meiryo UI" w:eastAsia="Meiryo UI" w:hAnsi="Meiryo UI" w:hint="eastAsia"/>
          <w:sz w:val="20"/>
          <w:szCs w:val="20"/>
        </w:rPr>
        <w:t>11</w:t>
      </w:r>
      <w:r w:rsidR="00104500">
        <w:rPr>
          <w:rFonts w:ascii="Meiryo UI" w:eastAsia="Meiryo UI" w:hAnsi="Meiryo UI" w:hint="eastAsia"/>
          <w:sz w:val="20"/>
          <w:szCs w:val="20"/>
        </w:rPr>
        <w:t>月</w:t>
      </w:r>
      <w:r w:rsidR="00CC7D92">
        <w:rPr>
          <w:rFonts w:ascii="Meiryo UI" w:eastAsia="Meiryo UI" w:hAnsi="Meiryo UI"/>
          <w:sz w:val="20"/>
          <w:szCs w:val="20"/>
        </w:rPr>
        <w:tab/>
      </w:r>
      <w:r w:rsidR="005844D0" w:rsidRPr="00CC7D92">
        <w:rPr>
          <w:rFonts w:ascii="Meiryo UI" w:eastAsia="Meiryo UI" w:hAnsi="Meiryo UI" w:hint="eastAsia"/>
          <w:sz w:val="20"/>
          <w:szCs w:val="20"/>
        </w:rPr>
        <w:t>実鋳造</w:t>
      </w:r>
      <w:r w:rsidR="004E67F3">
        <w:rPr>
          <w:rFonts w:ascii="Meiryo UI" w:eastAsia="Meiryo UI" w:hAnsi="Meiryo UI" w:hint="eastAsia"/>
          <w:sz w:val="20"/>
          <w:szCs w:val="20"/>
        </w:rPr>
        <w:t xml:space="preserve">　</w:t>
      </w:r>
      <w:r w:rsidR="00CC7D92">
        <w:rPr>
          <w:rFonts w:ascii="Meiryo UI" w:eastAsia="Meiryo UI" w:hAnsi="Meiryo UI" w:hint="eastAsia"/>
          <w:sz w:val="20"/>
          <w:szCs w:val="20"/>
        </w:rPr>
        <w:t>(立会い可)</w:t>
      </w:r>
    </w:p>
    <w:p w14:paraId="047FE23F" w14:textId="568F349B" w:rsidR="005844D0" w:rsidRDefault="00C91F5D" w:rsidP="00C91F5D">
      <w:pPr>
        <w:widowControl/>
        <w:ind w:leftChars="-1" w:left="1700" w:hangingChars="851" w:hanging="1702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2024</w:t>
      </w:r>
      <w:r w:rsidR="00104500">
        <w:rPr>
          <w:rFonts w:ascii="Meiryo UI" w:eastAsia="Meiryo UI" w:hAnsi="Meiryo UI" w:hint="eastAsia"/>
          <w:sz w:val="20"/>
          <w:szCs w:val="20"/>
        </w:rPr>
        <w:t>年</w:t>
      </w:r>
      <w:r w:rsidR="004E67F3">
        <w:rPr>
          <w:rFonts w:ascii="Meiryo UI" w:eastAsia="Meiryo UI" w:hAnsi="Meiryo UI" w:hint="eastAsia"/>
          <w:sz w:val="20"/>
          <w:szCs w:val="20"/>
        </w:rPr>
        <w:t>12</w:t>
      </w:r>
      <w:r w:rsidR="00104500">
        <w:rPr>
          <w:rFonts w:ascii="Meiryo UI" w:eastAsia="Meiryo UI" w:hAnsi="Meiryo UI" w:hint="eastAsia"/>
          <w:sz w:val="20"/>
          <w:szCs w:val="20"/>
        </w:rPr>
        <w:t>月</w:t>
      </w:r>
      <w:r w:rsidR="004E67F3">
        <w:rPr>
          <w:rFonts w:ascii="Meiryo UI" w:eastAsia="Meiryo UI" w:hAnsi="Meiryo UI"/>
          <w:sz w:val="20"/>
          <w:szCs w:val="20"/>
        </w:rPr>
        <w:tab/>
      </w:r>
      <w:r w:rsidR="004E67F3">
        <w:rPr>
          <w:rFonts w:ascii="Meiryo UI" w:eastAsia="Meiryo UI" w:hAnsi="Meiryo UI" w:hint="eastAsia"/>
          <w:sz w:val="20"/>
          <w:szCs w:val="20"/>
        </w:rPr>
        <w:t>発表会</w:t>
      </w:r>
    </w:p>
    <w:p w14:paraId="04227456" w14:textId="3F9D4551" w:rsidR="00C91F5D" w:rsidRDefault="004E67F3" w:rsidP="00C91F5D">
      <w:pPr>
        <w:widowControl/>
        <w:ind w:leftChars="-1" w:left="1700" w:hangingChars="851" w:hanging="1702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2025</w:t>
      </w:r>
      <w:r w:rsidR="00104500">
        <w:rPr>
          <w:rFonts w:ascii="Meiryo UI" w:eastAsia="Meiryo UI" w:hAnsi="Meiryo UI" w:hint="eastAsia"/>
          <w:sz w:val="20"/>
          <w:szCs w:val="20"/>
        </w:rPr>
        <w:t>年</w:t>
      </w:r>
      <w:r>
        <w:rPr>
          <w:rFonts w:ascii="Meiryo UI" w:eastAsia="Meiryo UI" w:hAnsi="Meiryo UI" w:hint="eastAsia"/>
          <w:sz w:val="20"/>
          <w:szCs w:val="20"/>
        </w:rPr>
        <w:t>3</w:t>
      </w:r>
      <w:r w:rsidR="00104500">
        <w:rPr>
          <w:rFonts w:ascii="Meiryo UI" w:eastAsia="Meiryo UI" w:hAnsi="Meiryo UI" w:hint="eastAsia"/>
          <w:sz w:val="20"/>
          <w:szCs w:val="20"/>
        </w:rPr>
        <w:t>月</w:t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 w:hint="eastAsia"/>
          <w:sz w:val="20"/>
          <w:szCs w:val="20"/>
        </w:rPr>
        <w:t>日本鋳造工学会の評価委員による作品評価</w:t>
      </w:r>
    </w:p>
    <w:p w14:paraId="237EB6B2" w14:textId="5BB1A263" w:rsidR="00C91F5D" w:rsidRDefault="00C91F5D" w:rsidP="00C91F5D">
      <w:pPr>
        <w:widowControl/>
        <w:ind w:leftChars="-1" w:left="1700" w:hangingChars="851" w:hanging="1702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2025</w:t>
      </w:r>
      <w:r w:rsidR="00104500">
        <w:rPr>
          <w:rFonts w:ascii="Meiryo UI" w:eastAsia="Meiryo UI" w:hAnsi="Meiryo UI" w:hint="eastAsia"/>
          <w:sz w:val="20"/>
          <w:szCs w:val="20"/>
        </w:rPr>
        <w:t>年</w:t>
      </w:r>
      <w:r>
        <w:rPr>
          <w:rFonts w:ascii="Meiryo UI" w:eastAsia="Meiryo UI" w:hAnsi="Meiryo UI" w:hint="eastAsia"/>
          <w:sz w:val="20"/>
          <w:szCs w:val="20"/>
        </w:rPr>
        <w:t>5</w:t>
      </w:r>
      <w:r w:rsidR="00104500">
        <w:rPr>
          <w:rFonts w:ascii="Meiryo UI" w:eastAsia="Meiryo UI" w:hAnsi="Meiryo UI" w:hint="eastAsia"/>
          <w:sz w:val="20"/>
          <w:szCs w:val="20"/>
        </w:rPr>
        <w:t>月</w:t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 w:hint="eastAsia"/>
          <w:sz w:val="20"/>
          <w:szCs w:val="20"/>
        </w:rPr>
        <w:t>第185回全国講演大会にて最優秀チームおよび優秀チームを表彰</w:t>
      </w:r>
    </w:p>
    <w:p w14:paraId="12A616A3" w14:textId="0721A751" w:rsidR="006D4D9A" w:rsidRDefault="00C91F5D" w:rsidP="00C91F5D">
      <w:pPr>
        <w:widowControl/>
        <w:ind w:leftChars="-1" w:left="1700" w:hangingChars="851" w:hanging="1702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 w:hint="eastAsia"/>
          <w:sz w:val="20"/>
          <w:szCs w:val="20"/>
        </w:rPr>
        <w:t>およびYFE大会での発表</w:t>
      </w:r>
    </w:p>
    <w:p w14:paraId="311C9190" w14:textId="7FE73317" w:rsidR="00104500" w:rsidRDefault="00104500">
      <w:pPr>
        <w:widowControl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※詳細の日程は後日展開いたします。</w:t>
      </w:r>
    </w:p>
    <w:p w14:paraId="639FEA7F" w14:textId="77777777" w:rsidR="00104500" w:rsidRDefault="00104500">
      <w:pPr>
        <w:widowControl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br w:type="page"/>
      </w:r>
    </w:p>
    <w:p w14:paraId="6612F252" w14:textId="77777777" w:rsidR="006D4D9A" w:rsidRDefault="006D4D9A">
      <w:pPr>
        <w:widowControl/>
        <w:jc w:val="left"/>
        <w:rPr>
          <w:rFonts w:ascii="Meiryo UI" w:eastAsia="Meiryo UI" w:hAnsi="Meiryo UI"/>
          <w:sz w:val="20"/>
          <w:szCs w:val="20"/>
        </w:rPr>
      </w:pPr>
    </w:p>
    <w:p w14:paraId="66F38964" w14:textId="5E43DE35" w:rsidR="006D4D9A" w:rsidRPr="007460BA" w:rsidRDefault="006D4D9A" w:rsidP="006D4D9A">
      <w:pPr>
        <w:widowControl/>
        <w:spacing w:beforeLines="50" w:before="180"/>
        <w:jc w:val="center"/>
        <w:rPr>
          <w:rFonts w:ascii="Meiryo UI" w:eastAsia="Meiryo UI" w:hAnsi="Meiryo UI"/>
          <w:sz w:val="22"/>
          <w:szCs w:val="21"/>
        </w:rPr>
      </w:pPr>
      <w:r w:rsidRPr="007460BA">
        <w:rPr>
          <w:rFonts w:ascii="Meiryo UI" w:eastAsia="Meiryo UI" w:hAnsi="Meiryo UI" w:hint="eastAsia"/>
          <w:szCs w:val="21"/>
        </w:rPr>
        <w:t>【参加申込</w:t>
      </w:r>
      <w:r>
        <w:rPr>
          <w:rFonts w:ascii="Meiryo UI" w:eastAsia="Meiryo UI" w:hAnsi="Meiryo UI" w:hint="eastAsia"/>
          <w:szCs w:val="21"/>
        </w:rPr>
        <w:t>フォーム</w:t>
      </w:r>
      <w:r w:rsidRPr="007460BA">
        <w:rPr>
          <w:rFonts w:ascii="Meiryo UI" w:eastAsia="Meiryo UI" w:hAnsi="Meiryo UI" w:hint="eastAsia"/>
          <w:szCs w:val="21"/>
        </w:rPr>
        <w:t>】</w:t>
      </w:r>
    </w:p>
    <w:tbl>
      <w:tblPr>
        <w:tblStyle w:val="3"/>
        <w:tblpPr w:leftFromText="142" w:rightFromText="142" w:vertAnchor="page" w:horzAnchor="margin" w:tblpY="2089"/>
        <w:tblW w:w="0" w:type="auto"/>
        <w:tblLook w:val="04A0" w:firstRow="1" w:lastRow="0" w:firstColumn="1" w:lastColumn="0" w:noHBand="0" w:noVBand="1"/>
      </w:tblPr>
      <w:tblGrid>
        <w:gridCol w:w="1022"/>
        <w:gridCol w:w="806"/>
        <w:gridCol w:w="2835"/>
        <w:gridCol w:w="1559"/>
        <w:gridCol w:w="3500"/>
      </w:tblGrid>
      <w:tr w:rsidR="006D4D9A" w14:paraId="15C6B660" w14:textId="77777777" w:rsidTr="00104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14ABF4B" w14:textId="6DC3AE6A" w:rsidR="006D4D9A" w:rsidRPr="00C15910" w:rsidRDefault="00104500" w:rsidP="00104500">
            <w:pPr>
              <w:widowControl/>
              <w:jc w:val="left"/>
              <w:rPr>
                <w:rFonts w:ascii="Meiryo UI" w:eastAsia="Meiryo UI" w:hAnsi="Meiryo UI"/>
                <w:b w:val="0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①</w:t>
            </w:r>
            <w:r w:rsidR="006D4D9A" w:rsidRPr="00C15910"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学校名</w:t>
            </w:r>
          </w:p>
        </w:tc>
        <w:tc>
          <w:tcPr>
            <w:tcW w:w="364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999129" w14:textId="77777777" w:rsidR="006D4D9A" w:rsidRPr="00C15910" w:rsidRDefault="006D4D9A" w:rsidP="00104500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D62C7E8" w14:textId="79721A34" w:rsidR="006D4D9A" w:rsidRPr="00C15910" w:rsidRDefault="00104500" w:rsidP="00104500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 w:val="0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②</w:t>
            </w:r>
            <w:r w:rsidR="006D4D9A" w:rsidRPr="00C15910"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指導</w:t>
            </w:r>
            <w:r w:rsidR="006D4D9A"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教員</w:t>
            </w:r>
            <w:r w:rsidR="006D4D9A" w:rsidRPr="00C15910"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名</w:t>
            </w:r>
          </w:p>
        </w:tc>
        <w:tc>
          <w:tcPr>
            <w:tcW w:w="35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BEC58" w14:textId="77777777" w:rsidR="006D4D9A" w:rsidRPr="00C15910" w:rsidRDefault="006D4D9A" w:rsidP="00104500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 w:val="0"/>
                <w:sz w:val="20"/>
                <w:szCs w:val="21"/>
              </w:rPr>
            </w:pPr>
          </w:p>
        </w:tc>
      </w:tr>
      <w:tr w:rsidR="006D4D9A" w14:paraId="427FBB36" w14:textId="77777777" w:rsidTr="00104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4284" w14:textId="36FF9E1D" w:rsidR="006D4D9A" w:rsidRPr="00C15910" w:rsidRDefault="00104500" w:rsidP="00104500">
            <w:pPr>
              <w:widowControl/>
              <w:jc w:val="left"/>
              <w:rPr>
                <w:rFonts w:ascii="Meiryo UI" w:eastAsia="Meiryo UI" w:hAnsi="Meiryo UI"/>
                <w:b w:val="0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③</w:t>
            </w:r>
            <w:r w:rsidR="006D4D9A" w:rsidRPr="00C15910"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申込者(代表者)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79ED" w14:textId="77777777" w:rsidR="006D4D9A" w:rsidRPr="00C15910" w:rsidRDefault="006D4D9A" w:rsidP="0010450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氏名/学年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D46E1" w14:textId="5F4FAC10" w:rsidR="006D4D9A" w:rsidRPr="00C15910" w:rsidRDefault="00104500" w:rsidP="0010450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④</w:t>
            </w:r>
            <w:r w:rsidR="006D4D9A" w:rsidRPr="00C15910">
              <w:rPr>
                <w:rFonts w:ascii="Meiryo UI" w:eastAsia="Meiryo UI" w:hAnsi="Meiryo UI" w:hint="eastAsia"/>
                <w:sz w:val="20"/>
                <w:szCs w:val="21"/>
              </w:rPr>
              <w:t>TEL：</w:t>
            </w:r>
          </w:p>
        </w:tc>
        <w:tc>
          <w:tcPr>
            <w:tcW w:w="35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4DEB0" w14:textId="77777777" w:rsidR="006D4D9A" w:rsidRPr="00C15910" w:rsidRDefault="006D4D9A" w:rsidP="0010450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6D4D9A" w14:paraId="7366B9E4" w14:textId="77777777" w:rsidTr="00104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E614" w14:textId="77777777" w:rsidR="006D4D9A" w:rsidRPr="00C15910" w:rsidRDefault="006D4D9A" w:rsidP="00104500">
            <w:pPr>
              <w:widowControl/>
              <w:jc w:val="lef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507B" w14:textId="77777777" w:rsidR="006D4D9A" w:rsidRPr="00C15910" w:rsidRDefault="006D4D9A" w:rsidP="0010450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2F8A" w14:textId="54F986EB" w:rsidR="006D4D9A" w:rsidRPr="00C15910" w:rsidRDefault="00104500" w:rsidP="0010450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⑤</w:t>
            </w:r>
            <w:r w:rsidR="006D4D9A">
              <w:rPr>
                <w:rFonts w:ascii="Meiryo UI" w:eastAsia="Meiryo UI" w:hAnsi="Meiryo UI" w:hint="eastAsia"/>
                <w:sz w:val="20"/>
                <w:szCs w:val="21"/>
              </w:rPr>
              <w:t>MAIL: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88518" w14:textId="77777777" w:rsidR="006D4D9A" w:rsidRDefault="006D4D9A" w:rsidP="0010450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6D4D9A" w14:paraId="37307E24" w14:textId="77777777" w:rsidTr="00104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6474E" w14:textId="77777777" w:rsidR="006D4D9A" w:rsidRPr="00C15910" w:rsidRDefault="006D4D9A" w:rsidP="00104500">
            <w:pPr>
              <w:widowControl/>
              <w:jc w:val="left"/>
              <w:rPr>
                <w:rFonts w:ascii="Meiryo UI" w:eastAsia="Meiryo UI" w:hAnsi="Meiryo UI"/>
                <w:b w:val="0"/>
                <w:bCs w:val="0"/>
                <w:caps w:val="0"/>
                <w:sz w:val="20"/>
                <w:szCs w:val="21"/>
              </w:rPr>
            </w:pPr>
            <w:r w:rsidRPr="00C15910"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下記に</w:t>
            </w:r>
            <w:r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チーム</w:t>
            </w:r>
            <w:r w:rsidRPr="00C15910"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メンバーの氏名</w:t>
            </w:r>
            <w:r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/学年</w:t>
            </w:r>
            <w:r w:rsidRPr="00C15910"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をお書きください</w:t>
            </w:r>
          </w:p>
          <w:p w14:paraId="711A4F54" w14:textId="77777777" w:rsidR="006D4D9A" w:rsidRPr="00104500" w:rsidRDefault="006D4D9A" w:rsidP="00104500">
            <w:pPr>
              <w:jc w:val="left"/>
              <w:rPr>
                <w:rFonts w:ascii="Meiryo UI" w:eastAsia="Meiryo UI" w:hAnsi="Meiryo UI"/>
                <w:b w:val="0"/>
                <w:caps w:val="0"/>
                <w:sz w:val="20"/>
                <w:szCs w:val="21"/>
              </w:rPr>
            </w:pPr>
            <w:r w:rsidRPr="00104500"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１．</w:t>
            </w:r>
          </w:p>
          <w:p w14:paraId="19623B1C" w14:textId="77777777" w:rsidR="006D4D9A" w:rsidRPr="00104500" w:rsidRDefault="006D4D9A" w:rsidP="00104500">
            <w:pPr>
              <w:jc w:val="left"/>
              <w:rPr>
                <w:rFonts w:ascii="Meiryo UI" w:eastAsia="Meiryo UI" w:hAnsi="Meiryo UI"/>
                <w:b w:val="0"/>
                <w:caps w:val="0"/>
                <w:sz w:val="20"/>
                <w:szCs w:val="21"/>
              </w:rPr>
            </w:pPr>
            <w:r w:rsidRPr="00104500"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２．</w:t>
            </w:r>
          </w:p>
          <w:p w14:paraId="688262BB" w14:textId="77777777" w:rsidR="006D4D9A" w:rsidRPr="00104500" w:rsidRDefault="006D4D9A" w:rsidP="00104500">
            <w:pPr>
              <w:jc w:val="left"/>
              <w:rPr>
                <w:rFonts w:ascii="Meiryo UI" w:eastAsia="Meiryo UI" w:hAnsi="Meiryo UI"/>
                <w:b w:val="0"/>
                <w:caps w:val="0"/>
                <w:sz w:val="20"/>
                <w:szCs w:val="21"/>
              </w:rPr>
            </w:pPr>
            <w:r w:rsidRPr="00104500"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３．</w:t>
            </w:r>
          </w:p>
          <w:p w14:paraId="6D129DA9" w14:textId="77777777" w:rsidR="006D4D9A" w:rsidRPr="00104500" w:rsidRDefault="006D4D9A" w:rsidP="00104500">
            <w:pPr>
              <w:jc w:val="left"/>
              <w:rPr>
                <w:rFonts w:ascii="Meiryo UI" w:eastAsia="Meiryo UI" w:hAnsi="Meiryo UI"/>
                <w:b w:val="0"/>
                <w:caps w:val="0"/>
                <w:sz w:val="20"/>
                <w:szCs w:val="21"/>
              </w:rPr>
            </w:pPr>
            <w:r w:rsidRPr="00104500"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４．</w:t>
            </w:r>
          </w:p>
          <w:p w14:paraId="7E3754A7" w14:textId="77777777" w:rsidR="006D4D9A" w:rsidRPr="00104500" w:rsidRDefault="006D4D9A" w:rsidP="00104500">
            <w:pPr>
              <w:jc w:val="left"/>
              <w:rPr>
                <w:rFonts w:ascii="Meiryo UI" w:eastAsia="Meiryo UI" w:hAnsi="Meiryo UI"/>
                <w:b w:val="0"/>
                <w:caps w:val="0"/>
                <w:sz w:val="20"/>
                <w:szCs w:val="21"/>
              </w:rPr>
            </w:pPr>
            <w:r w:rsidRPr="00104500"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５．</w:t>
            </w:r>
          </w:p>
          <w:p w14:paraId="2BB7790A" w14:textId="77777777" w:rsidR="006D4D9A" w:rsidRPr="00104500" w:rsidRDefault="006D4D9A" w:rsidP="00104500">
            <w:pPr>
              <w:jc w:val="left"/>
              <w:rPr>
                <w:rFonts w:ascii="Meiryo UI" w:eastAsia="Meiryo UI" w:hAnsi="Meiryo UI"/>
                <w:b w:val="0"/>
                <w:caps w:val="0"/>
                <w:sz w:val="20"/>
                <w:szCs w:val="21"/>
              </w:rPr>
            </w:pPr>
            <w:r w:rsidRPr="00104500"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６．</w:t>
            </w:r>
          </w:p>
          <w:p w14:paraId="38AB3D8A" w14:textId="77777777" w:rsidR="006D4D9A" w:rsidRPr="00104500" w:rsidRDefault="006D4D9A" w:rsidP="00104500">
            <w:pPr>
              <w:jc w:val="left"/>
              <w:rPr>
                <w:rFonts w:ascii="Meiryo UI" w:eastAsia="Meiryo UI" w:hAnsi="Meiryo UI"/>
                <w:b w:val="0"/>
                <w:sz w:val="20"/>
                <w:szCs w:val="21"/>
              </w:rPr>
            </w:pPr>
            <w:r w:rsidRPr="00104500"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７．</w:t>
            </w:r>
          </w:p>
          <w:p w14:paraId="1C64A6DC" w14:textId="77777777" w:rsidR="006D4D9A" w:rsidRPr="00104500" w:rsidRDefault="006D4D9A" w:rsidP="00104500">
            <w:pPr>
              <w:jc w:val="left"/>
              <w:rPr>
                <w:rFonts w:ascii="Meiryo UI" w:eastAsia="Meiryo UI" w:hAnsi="Meiryo UI"/>
                <w:b w:val="0"/>
                <w:sz w:val="20"/>
                <w:szCs w:val="21"/>
              </w:rPr>
            </w:pPr>
            <w:r w:rsidRPr="00104500">
              <w:rPr>
                <w:rFonts w:ascii="Meiryo UI" w:eastAsia="Meiryo UI" w:hAnsi="Meiryo UI" w:hint="eastAsia"/>
                <w:b w:val="0"/>
                <w:caps w:val="0"/>
                <w:sz w:val="20"/>
                <w:szCs w:val="21"/>
              </w:rPr>
              <w:t>８．</w:t>
            </w:r>
          </w:p>
          <w:p w14:paraId="7EC434FC" w14:textId="34845C7F" w:rsidR="00104500" w:rsidRPr="00104500" w:rsidRDefault="00104500" w:rsidP="00104500">
            <w:pPr>
              <w:jc w:val="left"/>
              <w:rPr>
                <w:rFonts w:ascii="Meiryo UI" w:eastAsia="Meiryo UI" w:hAnsi="Meiryo UI"/>
                <w:b w:val="0"/>
                <w:sz w:val="20"/>
                <w:szCs w:val="21"/>
              </w:rPr>
            </w:pPr>
            <w:r w:rsidRPr="00104500">
              <w:rPr>
                <w:rFonts w:ascii="Meiryo UI" w:eastAsia="Meiryo UI" w:hAnsi="Meiryo UI" w:hint="eastAsia"/>
                <w:b w:val="0"/>
                <w:caps w:val="0"/>
                <w:sz w:val="20"/>
                <w:szCs w:val="21"/>
              </w:rPr>
              <w:t>９．</w:t>
            </w:r>
          </w:p>
          <w:p w14:paraId="5C620396" w14:textId="217CAD33" w:rsidR="006D4D9A" w:rsidRPr="00C15910" w:rsidRDefault="00104500" w:rsidP="00104500">
            <w:pPr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 w:rsidRPr="00104500">
              <w:rPr>
                <w:rFonts w:ascii="Meiryo UI" w:eastAsia="Meiryo UI" w:hAnsi="Meiryo UI" w:hint="eastAsia"/>
                <w:b w:val="0"/>
                <w:sz w:val="20"/>
                <w:szCs w:val="21"/>
              </w:rPr>
              <w:t>１０．</w:t>
            </w:r>
          </w:p>
        </w:tc>
      </w:tr>
    </w:tbl>
    <w:p w14:paraId="65BC62A8" w14:textId="77777777" w:rsidR="00C91F5D" w:rsidRPr="00C91F5D" w:rsidRDefault="00C91F5D" w:rsidP="00C91F5D">
      <w:pPr>
        <w:widowControl/>
        <w:ind w:leftChars="-1" w:left="1700" w:hangingChars="851" w:hanging="1702"/>
        <w:jc w:val="left"/>
        <w:rPr>
          <w:rFonts w:ascii="Meiryo UI" w:eastAsia="Meiryo UI" w:hAnsi="Meiryo UI"/>
          <w:sz w:val="20"/>
          <w:szCs w:val="20"/>
        </w:rPr>
      </w:pPr>
    </w:p>
    <w:sectPr w:rsidR="00C91F5D" w:rsidRPr="00C91F5D" w:rsidSect="00654D8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5AA4F" w14:textId="77777777" w:rsidR="00331447" w:rsidRDefault="00331447" w:rsidP="00BC4FD3">
      <w:r>
        <w:separator/>
      </w:r>
    </w:p>
  </w:endnote>
  <w:endnote w:type="continuationSeparator" w:id="0">
    <w:p w14:paraId="5D9D98EF" w14:textId="77777777" w:rsidR="00331447" w:rsidRDefault="00331447" w:rsidP="00BC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913E0" w14:textId="77777777" w:rsidR="00331447" w:rsidRDefault="00331447" w:rsidP="00BC4FD3">
      <w:r>
        <w:separator/>
      </w:r>
    </w:p>
  </w:footnote>
  <w:footnote w:type="continuationSeparator" w:id="0">
    <w:p w14:paraId="73D25B25" w14:textId="77777777" w:rsidR="00331447" w:rsidRDefault="00331447" w:rsidP="00BC4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71"/>
    <w:rsid w:val="000104E3"/>
    <w:rsid w:val="00031BFE"/>
    <w:rsid w:val="00036F7B"/>
    <w:rsid w:val="00037C62"/>
    <w:rsid w:val="00074F50"/>
    <w:rsid w:val="000C5B24"/>
    <w:rsid w:val="000D00FE"/>
    <w:rsid w:val="000D2FE8"/>
    <w:rsid w:val="00104500"/>
    <w:rsid w:val="00121C83"/>
    <w:rsid w:val="001F6359"/>
    <w:rsid w:val="00263D60"/>
    <w:rsid w:val="002A62BD"/>
    <w:rsid w:val="002C0ABD"/>
    <w:rsid w:val="0032363B"/>
    <w:rsid w:val="00331447"/>
    <w:rsid w:val="00346E87"/>
    <w:rsid w:val="003A35C0"/>
    <w:rsid w:val="003B19D6"/>
    <w:rsid w:val="0041149C"/>
    <w:rsid w:val="00442708"/>
    <w:rsid w:val="004514E9"/>
    <w:rsid w:val="0045462F"/>
    <w:rsid w:val="004D7F95"/>
    <w:rsid w:val="004E67F3"/>
    <w:rsid w:val="0054497F"/>
    <w:rsid w:val="00577804"/>
    <w:rsid w:val="005844D0"/>
    <w:rsid w:val="005E0CF1"/>
    <w:rsid w:val="00654D8E"/>
    <w:rsid w:val="006A200C"/>
    <w:rsid w:val="006A7100"/>
    <w:rsid w:val="006D4D9A"/>
    <w:rsid w:val="006E2ADE"/>
    <w:rsid w:val="00704C75"/>
    <w:rsid w:val="007309C4"/>
    <w:rsid w:val="00770769"/>
    <w:rsid w:val="007847B7"/>
    <w:rsid w:val="007D248A"/>
    <w:rsid w:val="007E3F35"/>
    <w:rsid w:val="007E63D2"/>
    <w:rsid w:val="00831242"/>
    <w:rsid w:val="008E502B"/>
    <w:rsid w:val="008F7700"/>
    <w:rsid w:val="00913571"/>
    <w:rsid w:val="009208F8"/>
    <w:rsid w:val="0097185A"/>
    <w:rsid w:val="009A59BA"/>
    <w:rsid w:val="009E655E"/>
    <w:rsid w:val="00A845CA"/>
    <w:rsid w:val="00A86ED8"/>
    <w:rsid w:val="00A94267"/>
    <w:rsid w:val="00AD5216"/>
    <w:rsid w:val="00AD675C"/>
    <w:rsid w:val="00B00F7C"/>
    <w:rsid w:val="00B118EE"/>
    <w:rsid w:val="00BC4FD3"/>
    <w:rsid w:val="00C04ECB"/>
    <w:rsid w:val="00C51B6F"/>
    <w:rsid w:val="00C51C87"/>
    <w:rsid w:val="00C83DC3"/>
    <w:rsid w:val="00C869E6"/>
    <w:rsid w:val="00C86DD4"/>
    <w:rsid w:val="00C91F5D"/>
    <w:rsid w:val="00CC7D92"/>
    <w:rsid w:val="00CE5433"/>
    <w:rsid w:val="00CE6453"/>
    <w:rsid w:val="00D80878"/>
    <w:rsid w:val="00DC0F9F"/>
    <w:rsid w:val="00E36346"/>
    <w:rsid w:val="00E56614"/>
    <w:rsid w:val="00E6520F"/>
    <w:rsid w:val="00E81BEB"/>
    <w:rsid w:val="00E922E3"/>
    <w:rsid w:val="00EE1A14"/>
    <w:rsid w:val="00EE5F6D"/>
    <w:rsid w:val="00EE6628"/>
    <w:rsid w:val="00F03690"/>
    <w:rsid w:val="00F442D1"/>
    <w:rsid w:val="00F5148A"/>
    <w:rsid w:val="00F837F5"/>
    <w:rsid w:val="00FC1B7D"/>
    <w:rsid w:val="00FD6533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662AF"/>
  <w15:chartTrackingRefBased/>
  <w15:docId w15:val="{45CB48D7-30DE-4CBC-823C-81F778C6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71"/>
    <w:pPr>
      <w:ind w:leftChars="400" w:left="840"/>
    </w:pPr>
  </w:style>
  <w:style w:type="table" w:styleId="a4">
    <w:name w:val="Table Grid"/>
    <w:basedOn w:val="a1"/>
    <w:uiPriority w:val="59"/>
    <w:rsid w:val="0091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4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4FD3"/>
  </w:style>
  <w:style w:type="paragraph" w:styleId="a7">
    <w:name w:val="footer"/>
    <w:basedOn w:val="a"/>
    <w:link w:val="a8"/>
    <w:uiPriority w:val="99"/>
    <w:unhideWhenUsed/>
    <w:rsid w:val="00BC4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4FD3"/>
  </w:style>
  <w:style w:type="table" w:styleId="3">
    <w:name w:val="Plain Table 3"/>
    <w:basedOn w:val="a1"/>
    <w:uiPriority w:val="43"/>
    <w:rsid w:val="006D4D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Moizumi ISZJ</dc:creator>
  <cp:keywords/>
  <dc:description/>
  <cp:lastModifiedBy>RIE SUZUKI</cp:lastModifiedBy>
  <cp:revision>2</cp:revision>
  <dcterms:created xsi:type="dcterms:W3CDTF">2024-06-17T04:30:00Z</dcterms:created>
  <dcterms:modified xsi:type="dcterms:W3CDTF">2024-06-17T04:30:00Z</dcterms:modified>
</cp:coreProperties>
</file>